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EBFCD" w14:textId="2912F04C" w:rsidR="00746B2C" w:rsidRDefault="00746B2C" w:rsidP="00746B2C">
      <w:pPr>
        <w:jc w:val="center"/>
      </w:pPr>
      <w:r>
        <w:t>Site UPX – Energias Renováveis.</w:t>
      </w:r>
    </w:p>
    <w:p w14:paraId="5699595E" w14:textId="5406601C" w:rsidR="002A01FE" w:rsidRDefault="002A01FE" w:rsidP="00746B2C">
      <w:pPr>
        <w:jc w:val="center"/>
      </w:pPr>
    </w:p>
    <w:p w14:paraId="13A200C5" w14:textId="0A685718" w:rsidR="002A01FE" w:rsidRDefault="002A01FE" w:rsidP="00746B2C">
      <w:pPr>
        <w:jc w:val="center"/>
      </w:pPr>
      <w:r>
        <w:t>Aprenda o que são as energias renováveis de uma maneira simples e clara.</w:t>
      </w:r>
    </w:p>
    <w:p w14:paraId="459957E8" w14:textId="26CE34B4" w:rsidR="00746B2C" w:rsidRDefault="00746B2C" w:rsidP="00746B2C">
      <w:pPr>
        <w:jc w:val="center"/>
      </w:pPr>
    </w:p>
    <w:p w14:paraId="4FC89390" w14:textId="0A8E501F" w:rsidR="00746B2C" w:rsidRDefault="00746B2C" w:rsidP="00746B2C">
      <w:pPr>
        <w:pStyle w:val="PargrafodaLista"/>
        <w:numPr>
          <w:ilvl w:val="0"/>
          <w:numId w:val="2"/>
        </w:numPr>
      </w:pPr>
      <w:r>
        <w:t>Seção 1 – Introdução.</w:t>
      </w:r>
    </w:p>
    <w:p w14:paraId="731378AF" w14:textId="1C6E4E5D" w:rsidR="003557D7" w:rsidRDefault="003557D7" w:rsidP="00746B2C">
      <w:r>
        <w:t>- Título do site + desenho</w:t>
      </w:r>
    </w:p>
    <w:p w14:paraId="6ABBC7F6" w14:textId="0D75964B" w:rsidR="00746B2C" w:rsidRDefault="00746B2C" w:rsidP="00746B2C">
      <w:r>
        <w:t>- O que são energias e fontes não renováveis</w:t>
      </w:r>
    </w:p>
    <w:p w14:paraId="1F652F1C" w14:textId="573ECAE1" w:rsidR="00746B2C" w:rsidRDefault="00746B2C" w:rsidP="00746B2C">
      <w:r>
        <w:t>- O que são energias renováveis</w:t>
      </w:r>
      <w:r w:rsidR="003557D7">
        <w:t xml:space="preserve"> </w:t>
      </w:r>
      <w:r>
        <w:t>e porque são melhores</w:t>
      </w:r>
      <w:r w:rsidR="003557D7">
        <w:t xml:space="preserve"> que as não renováveis</w:t>
      </w:r>
      <w:r>
        <w:t>.</w:t>
      </w:r>
    </w:p>
    <w:p w14:paraId="77AB62FC" w14:textId="3C9FAD44" w:rsidR="00EB7E8A" w:rsidRDefault="003557D7" w:rsidP="00746B2C">
      <w:r>
        <w:t>- Lista de fontes / energias e falar que vai conferir tudo abaixo no site.</w:t>
      </w:r>
    </w:p>
    <w:p w14:paraId="34BE6454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Solar</w:t>
      </w:r>
    </w:p>
    <w:p w14:paraId="071BCCE6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Oceânica</w:t>
      </w:r>
    </w:p>
    <w:p w14:paraId="509059FD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Geotérmica</w:t>
      </w:r>
    </w:p>
    <w:p w14:paraId="4CD90EDC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da Biomassa</w:t>
      </w:r>
    </w:p>
    <w:p w14:paraId="3E1BE07E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Hídrica</w:t>
      </w:r>
    </w:p>
    <w:p w14:paraId="4E80220E" w14:textId="77777777" w:rsidR="00EB7E8A" w:rsidRPr="00EB7E8A" w:rsidRDefault="00EB7E8A" w:rsidP="00EB7E8A">
      <w:pPr>
        <w:numPr>
          <w:ilvl w:val="0"/>
          <w:numId w:val="3"/>
        </w:numPr>
        <w:pBdr>
          <w:top w:val="single" w:sz="2" w:space="6" w:color="auto"/>
          <w:left w:val="single" w:sz="2" w:space="0" w:color="auto"/>
          <w:bottom w:val="single" w:sz="2" w:space="6" w:color="auto"/>
          <w:right w:val="single" w:sz="2" w:space="0" w:color="auto"/>
        </w:pBdr>
        <w:spacing w:before="100" w:beforeAutospacing="1" w:after="100" w:afterAutospacing="1" w:line="240" w:lineRule="auto"/>
        <w:ind w:left="960" w:right="240"/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</w:pPr>
      <w:r w:rsidRPr="00EB7E8A">
        <w:rPr>
          <w:rFonts w:ascii="Roboto" w:eastAsia="Times New Roman" w:hAnsi="Roboto" w:cs="Times New Roman"/>
          <w:color w:val="000000"/>
          <w:sz w:val="27"/>
          <w:szCs w:val="27"/>
          <w:lang w:eastAsia="pt-BR"/>
        </w:rPr>
        <w:t>Energia Eólica</w:t>
      </w:r>
    </w:p>
    <w:p w14:paraId="208A7FAB" w14:textId="1D33BFC0" w:rsidR="00EB7E8A" w:rsidRDefault="00EB7E8A" w:rsidP="00E76772"/>
    <w:p w14:paraId="654FFD58" w14:textId="07EBA35D" w:rsidR="00E76772" w:rsidRDefault="00E76772" w:rsidP="00E76772">
      <w:pPr>
        <w:pStyle w:val="PargrafodaLista"/>
        <w:numPr>
          <w:ilvl w:val="0"/>
          <w:numId w:val="2"/>
        </w:numPr>
      </w:pPr>
      <w:r>
        <w:t>Seção 2 – Energias uma por uma.</w:t>
      </w:r>
    </w:p>
    <w:p w14:paraId="75E6D7C7" w14:textId="020833CD" w:rsidR="00E76772" w:rsidRDefault="00E76772" w:rsidP="00E76772">
      <w:r>
        <w:t>- Use qual fonte e  como funciona..</w:t>
      </w:r>
    </w:p>
    <w:p w14:paraId="6F6F1418" w14:textId="5B67D499" w:rsidR="00E76772" w:rsidRDefault="00E76772" w:rsidP="00E76772">
      <w:r>
        <w:t>- Quem pode utilizar a energia</w:t>
      </w:r>
    </w:p>
    <w:p w14:paraId="3953E93E" w14:textId="363A6001" w:rsidR="00E76772" w:rsidRDefault="00E76772" w:rsidP="00E76772">
      <w:r>
        <w:t xml:space="preserve">- Exemplo no Brasil + </w:t>
      </w:r>
      <w:proofErr w:type="spellStart"/>
      <w:r>
        <w:t>maps</w:t>
      </w:r>
      <w:proofErr w:type="spellEnd"/>
      <w:r>
        <w:t xml:space="preserve"> </w:t>
      </w:r>
    </w:p>
    <w:p w14:paraId="7881E9A4" w14:textId="51FF5BD6" w:rsidR="00E76772" w:rsidRDefault="00CA20E3" w:rsidP="00E76772">
      <w:r>
        <w:t>- Se for possível o uso residencial quanto custa e quanto gera em média uma instalação básica.</w:t>
      </w:r>
    </w:p>
    <w:p w14:paraId="4CB1806D" w14:textId="77777777" w:rsidR="00746B2C" w:rsidRDefault="00746B2C" w:rsidP="00746B2C"/>
    <w:p w14:paraId="5FAD88C7" w14:textId="77777777" w:rsidR="00746B2C" w:rsidRDefault="00746B2C" w:rsidP="00746B2C"/>
    <w:p w14:paraId="01DE9E7F" w14:textId="644C987B" w:rsidR="00746B2C" w:rsidRDefault="00746B2C" w:rsidP="00746B2C"/>
    <w:p w14:paraId="69829008" w14:textId="50DC6B95" w:rsidR="00746B2C" w:rsidRDefault="00746B2C" w:rsidP="00746B2C"/>
    <w:p w14:paraId="33180374" w14:textId="3B494831" w:rsidR="00746B2C" w:rsidRDefault="00746B2C" w:rsidP="00746B2C"/>
    <w:p w14:paraId="05634B7B" w14:textId="3B5DACEC" w:rsidR="00746B2C" w:rsidRDefault="00746B2C" w:rsidP="00746B2C"/>
    <w:p w14:paraId="13BFA1BE" w14:textId="39ACBEDB" w:rsidR="004E6409" w:rsidRDefault="004E6409" w:rsidP="00746B2C"/>
    <w:p w14:paraId="3322A051" w14:textId="526D0536" w:rsidR="004E6409" w:rsidRDefault="004E6409" w:rsidP="00746B2C"/>
    <w:p w14:paraId="3B6DD4E4" w14:textId="77777777" w:rsidR="004E6409" w:rsidRDefault="004E6409" w:rsidP="00746B2C"/>
    <w:p w14:paraId="53E817A9" w14:textId="31F033D5" w:rsidR="007E1AE0" w:rsidRDefault="007E1AE0" w:rsidP="007E1AE0">
      <w:pPr>
        <w:pStyle w:val="Ttulo"/>
        <w:jc w:val="center"/>
        <w:rPr>
          <w:shd w:val="clear" w:color="auto" w:fill="FFFFFF"/>
        </w:rPr>
      </w:pPr>
      <w:r>
        <w:rPr>
          <w:shd w:val="clear" w:color="auto" w:fill="FFFFFF"/>
        </w:rPr>
        <w:lastRenderedPageBreak/>
        <w:t>NÃO RENOVÁVEIS</w:t>
      </w:r>
    </w:p>
    <w:p w14:paraId="06F6AA8A" w14:textId="77777777" w:rsidR="007E1AE0" w:rsidRDefault="007E1AE0" w:rsidP="00746B2C">
      <w:pPr>
        <w:rPr>
          <w:rFonts w:ascii="Arial" w:hAnsi="Arial" w:cs="Arial"/>
          <w:sz w:val="24"/>
          <w:szCs w:val="24"/>
          <w:shd w:val="clear" w:color="auto" w:fill="FFFFFF"/>
        </w:rPr>
      </w:pPr>
    </w:p>
    <w:p w14:paraId="3579526C" w14:textId="09E08FBB" w:rsidR="003D3BFA" w:rsidRDefault="00DF07C1" w:rsidP="00746B2C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t xml:space="preserve">Para entendermos melhor o conceito de energias renováveis, primeiro temos que </w:t>
      </w:r>
      <w:r w:rsidR="00990AAB">
        <w:rPr>
          <w:rFonts w:ascii="Arial" w:hAnsi="Arial" w:cs="Arial"/>
          <w:sz w:val="24"/>
          <w:szCs w:val="24"/>
          <w:shd w:val="clear" w:color="auto" w:fill="FFFFFF"/>
        </w:rPr>
        <w:t xml:space="preserve">saber o que são as energias não renováveis e como elas afetam negativamente nosso planeta, basicamente, </w:t>
      </w:r>
      <w:r w:rsidR="003755CF">
        <w:rPr>
          <w:rFonts w:ascii="Arial" w:hAnsi="Arial" w:cs="Arial"/>
          <w:sz w:val="24"/>
          <w:szCs w:val="24"/>
          <w:shd w:val="clear" w:color="auto" w:fill="FFFFFF"/>
        </w:rPr>
        <w:t xml:space="preserve">esse tipo de energia funciona através da base de utilizar recursos finitos da natureza como fonte de energia, isso significa que para essas energias funcionarem elas </w:t>
      </w:r>
      <w:r w:rsidR="003D3BFA">
        <w:rPr>
          <w:rFonts w:ascii="Arial" w:hAnsi="Arial" w:cs="Arial"/>
          <w:sz w:val="24"/>
          <w:szCs w:val="24"/>
          <w:shd w:val="clear" w:color="auto" w:fill="FFFFFF"/>
        </w:rPr>
        <w:t>retiram matéria prima do planeta que não vai reposta pela natureza</w:t>
      </w:r>
      <w:r w:rsidR="007718C7">
        <w:rPr>
          <w:rFonts w:ascii="Arial" w:hAnsi="Arial" w:cs="Arial"/>
          <w:sz w:val="24"/>
          <w:szCs w:val="24"/>
          <w:shd w:val="clear" w:color="auto" w:fill="FFFFFF"/>
        </w:rPr>
        <w:t>, causando efeitos prejudiciais ao meio ambiente gradualmente</w:t>
      </w:r>
      <w:r w:rsidR="00506D34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7DC08876" w14:textId="77777777" w:rsidR="003D3BFA" w:rsidRDefault="003D3BFA" w:rsidP="00746B2C">
      <w:pPr>
        <w:rPr>
          <w:rFonts w:ascii="Arial" w:hAnsi="Arial" w:cs="Arial"/>
          <w:sz w:val="24"/>
          <w:szCs w:val="24"/>
          <w:shd w:val="clear" w:color="auto" w:fill="FFFFFF"/>
        </w:rPr>
      </w:pPr>
    </w:p>
    <w:p w14:paraId="61C7EA63" w14:textId="77777777" w:rsidR="001A55FB" w:rsidRDefault="00583810" w:rsidP="00746B2C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t xml:space="preserve">As principais fontes de energia desse tipo são os combustíveis fosseis, sendo que os mais utilizados são o petróleo, o carvão mineral e o gás natural, sua extração </w:t>
      </w:r>
      <w:r w:rsidR="003A7FC4">
        <w:rPr>
          <w:rFonts w:ascii="Arial" w:hAnsi="Arial" w:cs="Arial"/>
          <w:sz w:val="24"/>
          <w:szCs w:val="24"/>
          <w:shd w:val="clear" w:color="auto" w:fill="FFFFFF"/>
        </w:rPr>
        <w:t>ainda é motivo de conflito entre os países e</w:t>
      </w:r>
      <w:r w:rsidR="001A55FB">
        <w:rPr>
          <w:rFonts w:ascii="Arial" w:hAnsi="Arial" w:cs="Arial"/>
          <w:sz w:val="24"/>
          <w:szCs w:val="24"/>
          <w:shd w:val="clear" w:color="auto" w:fill="FFFFFF"/>
        </w:rPr>
        <w:t xml:space="preserve"> prejudica</w:t>
      </w:r>
      <w:r w:rsidR="003A7FC4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1A55FB">
        <w:rPr>
          <w:rFonts w:ascii="Arial" w:hAnsi="Arial" w:cs="Arial"/>
          <w:sz w:val="24"/>
          <w:szCs w:val="24"/>
          <w:shd w:val="clear" w:color="auto" w:fill="FFFFFF"/>
        </w:rPr>
        <w:t>a natureza de forma muito negativa</w:t>
      </w:r>
      <w:r w:rsidR="003A7FC4">
        <w:rPr>
          <w:rFonts w:ascii="Arial" w:hAnsi="Arial" w:cs="Arial"/>
          <w:sz w:val="24"/>
          <w:szCs w:val="24"/>
          <w:shd w:val="clear" w:color="auto" w:fill="FFFFFF"/>
        </w:rPr>
        <w:t>, já que sua queima libera alta quantidade de gases</w:t>
      </w:r>
      <w:r w:rsidR="001A55FB">
        <w:rPr>
          <w:rFonts w:ascii="Arial" w:hAnsi="Arial" w:cs="Arial"/>
          <w:sz w:val="24"/>
          <w:szCs w:val="24"/>
          <w:shd w:val="clear" w:color="auto" w:fill="FFFFFF"/>
        </w:rPr>
        <w:t xml:space="preserve"> poluentes que produzem o famoso efeito estufa.</w:t>
      </w:r>
    </w:p>
    <w:p w14:paraId="4BB6CE7A" w14:textId="77777777" w:rsidR="001A55FB" w:rsidRDefault="001A55FB" w:rsidP="00746B2C">
      <w:pPr>
        <w:rPr>
          <w:rFonts w:ascii="Arial" w:hAnsi="Arial" w:cs="Arial"/>
          <w:sz w:val="24"/>
          <w:szCs w:val="24"/>
          <w:shd w:val="clear" w:color="auto" w:fill="FFFFFF"/>
        </w:rPr>
      </w:pPr>
    </w:p>
    <w:p w14:paraId="325194F1" w14:textId="70440599" w:rsidR="00DF07C1" w:rsidRDefault="001A55FB" w:rsidP="00746B2C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t xml:space="preserve">Com isso foi comprovado que as fontes de energia não renováveis tem grande culpa nas recentes mudanças climáticas que o planeta enfrenta, por isso, é notório que as energias renováveis </w:t>
      </w:r>
      <w:r w:rsidR="00B77606">
        <w:rPr>
          <w:rFonts w:ascii="Arial" w:hAnsi="Arial" w:cs="Arial"/>
          <w:sz w:val="24"/>
          <w:szCs w:val="24"/>
          <w:shd w:val="clear" w:color="auto" w:fill="FFFFFF"/>
        </w:rPr>
        <w:t>estão ganhando cada vez mais destaque nos últimos anos, e sua procura subiu muito, mas afinal, como funcionam as energias renováveis?.</w:t>
      </w:r>
    </w:p>
    <w:p w14:paraId="68C3FE4B" w14:textId="41FF5F7C" w:rsidR="00DF07C1" w:rsidRDefault="00DF07C1" w:rsidP="00746B2C">
      <w:pPr>
        <w:rPr>
          <w:rFonts w:ascii="Arial" w:hAnsi="Arial" w:cs="Arial"/>
          <w:sz w:val="24"/>
          <w:szCs w:val="24"/>
          <w:shd w:val="clear" w:color="auto" w:fill="FFFFFF"/>
        </w:rPr>
      </w:pPr>
    </w:p>
    <w:p w14:paraId="7CFEE286" w14:textId="77777777" w:rsidR="00DF07C1" w:rsidRDefault="00DF07C1" w:rsidP="00746B2C">
      <w:pPr>
        <w:rPr>
          <w:rFonts w:ascii="Arial" w:hAnsi="Arial" w:cs="Arial"/>
          <w:sz w:val="24"/>
          <w:szCs w:val="24"/>
          <w:shd w:val="clear" w:color="auto" w:fill="FFFFFF"/>
        </w:rPr>
      </w:pPr>
    </w:p>
    <w:p w14:paraId="4A57D1AC" w14:textId="77777777" w:rsidR="00DF07C1" w:rsidRDefault="00DF07C1" w:rsidP="00746B2C">
      <w:pPr>
        <w:rPr>
          <w:rFonts w:ascii="Arial" w:hAnsi="Arial" w:cs="Arial"/>
          <w:sz w:val="24"/>
          <w:szCs w:val="24"/>
          <w:shd w:val="clear" w:color="auto" w:fill="FFFFFF"/>
        </w:rPr>
      </w:pPr>
    </w:p>
    <w:p w14:paraId="7BF5D067" w14:textId="2CE173DF" w:rsidR="00DF07C1" w:rsidRDefault="00DF07C1" w:rsidP="00746B2C"/>
    <w:p w14:paraId="6026EDBA" w14:textId="507AEFDB" w:rsidR="007E1AE0" w:rsidRDefault="007E1AE0" w:rsidP="00746B2C"/>
    <w:p w14:paraId="175084FE" w14:textId="070AD55A" w:rsidR="007E1AE0" w:rsidRDefault="007E1AE0" w:rsidP="00746B2C"/>
    <w:p w14:paraId="45A77F57" w14:textId="45CCF570" w:rsidR="007E1AE0" w:rsidRDefault="007E1AE0" w:rsidP="00746B2C"/>
    <w:p w14:paraId="62F09271" w14:textId="422EE134" w:rsidR="007E1AE0" w:rsidRDefault="007E1AE0" w:rsidP="00746B2C"/>
    <w:p w14:paraId="1B824DCD" w14:textId="70EF7701" w:rsidR="007E1AE0" w:rsidRDefault="007E1AE0" w:rsidP="00746B2C"/>
    <w:p w14:paraId="2DB550C8" w14:textId="1FE8E665" w:rsidR="007E1AE0" w:rsidRDefault="007E1AE0" w:rsidP="00746B2C"/>
    <w:p w14:paraId="44DB6D15" w14:textId="30F4A7E8" w:rsidR="007E1AE0" w:rsidRDefault="007E1AE0" w:rsidP="00746B2C"/>
    <w:p w14:paraId="34DA2AA0" w14:textId="30A21092" w:rsidR="007E1AE0" w:rsidRDefault="007E1AE0" w:rsidP="00746B2C"/>
    <w:p w14:paraId="54627FB6" w14:textId="61CA5EAE" w:rsidR="007E1AE0" w:rsidRDefault="007E1AE0" w:rsidP="00746B2C"/>
    <w:p w14:paraId="2B9F12D4" w14:textId="10A20BC9" w:rsidR="007E1AE0" w:rsidRDefault="007E1AE0" w:rsidP="00746B2C"/>
    <w:p w14:paraId="33AADD69" w14:textId="3CFCD23F" w:rsidR="007E1AE0" w:rsidRDefault="007E1AE0" w:rsidP="00746B2C"/>
    <w:p w14:paraId="4A1A9134" w14:textId="7A91E35F" w:rsidR="007E1AE0" w:rsidRDefault="007E1AE0" w:rsidP="007E1AE0">
      <w:pPr>
        <w:pStyle w:val="Ttulo"/>
        <w:jc w:val="center"/>
      </w:pPr>
      <w:r>
        <w:lastRenderedPageBreak/>
        <w:t>RENOVÁVEIS</w:t>
      </w:r>
    </w:p>
    <w:p w14:paraId="7E59340C" w14:textId="3F2EB9DA" w:rsidR="007E1AE0" w:rsidRDefault="007E1AE0" w:rsidP="00746B2C"/>
    <w:p w14:paraId="2336D8FF" w14:textId="34EE1D5B" w:rsidR="002A1A67" w:rsidRDefault="000D5C2E" w:rsidP="00941E7A">
      <w:pPr>
        <w:jc w:val="both"/>
      </w:pPr>
      <w:r>
        <w:tab/>
      </w:r>
      <w:r w:rsidR="00244E99">
        <w:t>As energias renováveis funcionam</w:t>
      </w:r>
      <w:r w:rsidR="006E71AE">
        <w:t xml:space="preserve"> utilizando </w:t>
      </w:r>
      <w:r w:rsidR="00244E99">
        <w:t xml:space="preserve">como fonte </w:t>
      </w:r>
      <w:r w:rsidR="006E71AE">
        <w:t>recursos</w:t>
      </w:r>
      <w:r w:rsidR="00244E99">
        <w:t xml:space="preserve"> que são encontrados em grande quantidade no meio-ambiente, sendo </w:t>
      </w:r>
      <w:r w:rsidR="00941E7A">
        <w:t>considerados</w:t>
      </w:r>
      <w:r w:rsidR="007C3578">
        <w:t xml:space="preserve"> recursos</w:t>
      </w:r>
      <w:r w:rsidR="00941E7A">
        <w:t xml:space="preserve"> </w:t>
      </w:r>
      <w:r w:rsidR="00244E99">
        <w:t>inesgotáveis</w:t>
      </w:r>
      <w:r w:rsidR="00941E7A">
        <w:t xml:space="preserve">, essas energias são consideradas </w:t>
      </w:r>
      <w:r w:rsidR="007C3578">
        <w:t>limpas pois é evidente que seu uso gera uma quantidade muito pequena de resíduos e gases poluentes se comparada as energias não renováveis</w:t>
      </w:r>
      <w:r w:rsidR="00684FB3">
        <w:t>.</w:t>
      </w:r>
      <w:r w:rsidR="00D75FB5">
        <w:t xml:space="preserve"> </w:t>
      </w:r>
    </w:p>
    <w:p w14:paraId="3E2EFB91" w14:textId="03F14447" w:rsidR="00F012F6" w:rsidRDefault="002A1A67" w:rsidP="00684FB3">
      <w:pPr>
        <w:ind w:firstLine="708"/>
        <w:jc w:val="both"/>
      </w:pPr>
      <w:r>
        <w:t>Apesar das energias renováveis causarem menos impactos ambientais, elas ainda não são muito utilizadas</w:t>
      </w:r>
      <w:r w:rsidR="004A3571">
        <w:t xml:space="preserve"> devido ao investimento necessário para sua instalação, por isso, </w:t>
      </w:r>
      <w:r w:rsidR="004A3571">
        <w:t>em geral a energia elétrica que a nossa sociedade produz ainda tem base nas energias convencionais e não renováveis</w:t>
      </w:r>
      <w:r w:rsidR="00773AC5">
        <w:t>.</w:t>
      </w:r>
      <w:r w:rsidR="00365ABA">
        <w:t xml:space="preserve"> Entretanto</w:t>
      </w:r>
      <w:r w:rsidR="00773AC5">
        <w:t xml:space="preserve">, a projeção de mercado </w:t>
      </w:r>
      <w:r w:rsidR="00773AC5">
        <w:t>indica que esse cenário está mudando</w:t>
      </w:r>
      <w:r w:rsidR="00684FB3">
        <w:t xml:space="preserve"> e com o tempo as fontes renováveis vão se tornar mais baratas </w:t>
      </w:r>
      <w:r w:rsidR="00F012F6">
        <w:t xml:space="preserve">que as fósseis, </w:t>
      </w:r>
      <w:r w:rsidR="00365ABA">
        <w:t>sendo mais rentáve</w:t>
      </w:r>
      <w:r w:rsidR="00846AEE">
        <w:t>l</w:t>
      </w:r>
      <w:r w:rsidR="00365ABA">
        <w:t xml:space="preserve"> e </w:t>
      </w:r>
      <w:r w:rsidR="00F012F6">
        <w:t>tendo a c</w:t>
      </w:r>
      <w:r w:rsidR="00F012F6" w:rsidRPr="00F012F6">
        <w:t>apacidade de atender às necessidades globais de energia com</w:t>
      </w:r>
      <w:r w:rsidR="00365ABA">
        <w:t xml:space="preserve"> um</w:t>
      </w:r>
      <w:r w:rsidR="00F012F6" w:rsidRPr="00F012F6">
        <w:t xml:space="preserve"> baixo impacto ambiental</w:t>
      </w:r>
      <w:r w:rsidR="00365ABA">
        <w:t>.</w:t>
      </w:r>
    </w:p>
    <w:p w14:paraId="4D0870EE" w14:textId="5D656BDE" w:rsidR="00D75FB5" w:rsidRDefault="00846AEE" w:rsidP="00D75FB5">
      <w:pPr>
        <w:ind w:firstLine="708"/>
        <w:jc w:val="both"/>
      </w:pPr>
      <w:r>
        <w:t xml:space="preserve">Com isso, conclui-se que as energias renováveis são as energias do futuro, </w:t>
      </w:r>
      <w:r w:rsidR="00623387">
        <w:t xml:space="preserve">e é necessário entender como cada uma delas funciona para compreender inteiramente as </w:t>
      </w:r>
      <w:r w:rsidR="00623387">
        <w:t>energias que vão reger o futuro da nossa sociedade</w:t>
      </w:r>
      <w:r w:rsidR="00623387">
        <w:t>, existem</w:t>
      </w:r>
      <w:r w:rsidR="00623387">
        <w:t xml:space="preserve"> seis principais tipos de fontes renováveis, sendo elas a solar, a hídrica, a eólica, a biomassa, a geotérmica e a maremotriz</w:t>
      </w:r>
      <w:r w:rsidR="00D75FB5">
        <w:t xml:space="preserve"> </w:t>
      </w:r>
      <w:r w:rsidR="00D75FB5">
        <w:t xml:space="preserve">e você vai </w:t>
      </w:r>
      <w:r w:rsidR="00D75FB5">
        <w:t xml:space="preserve">encontrar </w:t>
      </w:r>
      <w:r w:rsidR="00D75FB5">
        <w:t xml:space="preserve">uma explicação sobre cada </w:t>
      </w:r>
      <w:r w:rsidR="00D75FB5">
        <w:t xml:space="preserve">uma delas abaixo. </w:t>
      </w:r>
    </w:p>
    <w:p w14:paraId="6C68A493" w14:textId="2DE90513" w:rsidR="00623387" w:rsidRDefault="00623387" w:rsidP="00684FB3">
      <w:pPr>
        <w:ind w:firstLine="708"/>
        <w:jc w:val="both"/>
      </w:pPr>
    </w:p>
    <w:p w14:paraId="5F747BA6" w14:textId="567FB08A" w:rsidR="00D75FB5" w:rsidRDefault="00D75FB5" w:rsidP="00684FB3">
      <w:pPr>
        <w:ind w:firstLine="708"/>
        <w:jc w:val="both"/>
      </w:pPr>
      <w:r>
        <w:t>Os exemplos mais simples de fontes renováveis são o sol, a água e o vento.</w:t>
      </w:r>
    </w:p>
    <w:p w14:paraId="4A5A72F7" w14:textId="0AF93A03" w:rsidR="00D75FB5" w:rsidRDefault="00D75FB5" w:rsidP="00684FB3">
      <w:pPr>
        <w:ind w:firstLine="708"/>
        <w:jc w:val="both"/>
      </w:pPr>
    </w:p>
    <w:p w14:paraId="1633351F" w14:textId="4589AA4C" w:rsidR="00D75FB5" w:rsidRDefault="00D75FB5" w:rsidP="00684FB3">
      <w:pPr>
        <w:ind w:firstLine="708"/>
        <w:jc w:val="both"/>
      </w:pPr>
    </w:p>
    <w:p w14:paraId="4D56FCC0" w14:textId="1D2B351B" w:rsidR="00D75FB5" w:rsidRDefault="00D75FB5" w:rsidP="00684FB3">
      <w:pPr>
        <w:ind w:firstLine="708"/>
        <w:jc w:val="both"/>
      </w:pPr>
    </w:p>
    <w:p w14:paraId="1DA1211B" w14:textId="497FC98C" w:rsidR="00D75FB5" w:rsidRDefault="00D75FB5" w:rsidP="00684FB3">
      <w:pPr>
        <w:ind w:firstLine="708"/>
        <w:jc w:val="both"/>
      </w:pPr>
    </w:p>
    <w:p w14:paraId="4663D74D" w14:textId="7F477DD6" w:rsidR="00D75FB5" w:rsidRDefault="00D75FB5" w:rsidP="00684FB3">
      <w:pPr>
        <w:ind w:firstLine="708"/>
        <w:jc w:val="both"/>
      </w:pPr>
    </w:p>
    <w:p w14:paraId="74B364EA" w14:textId="21334DAF" w:rsidR="00D75FB5" w:rsidRDefault="00D75FB5" w:rsidP="00684FB3">
      <w:pPr>
        <w:ind w:firstLine="708"/>
        <w:jc w:val="both"/>
      </w:pPr>
    </w:p>
    <w:p w14:paraId="483802F9" w14:textId="27D6E07A" w:rsidR="00D75FB5" w:rsidRDefault="00D75FB5" w:rsidP="00684FB3">
      <w:pPr>
        <w:ind w:firstLine="708"/>
        <w:jc w:val="both"/>
      </w:pPr>
    </w:p>
    <w:p w14:paraId="796E6FE0" w14:textId="1CC6D020" w:rsidR="00D75FB5" w:rsidRDefault="00D75FB5" w:rsidP="00684FB3">
      <w:pPr>
        <w:ind w:firstLine="708"/>
        <w:jc w:val="both"/>
      </w:pPr>
    </w:p>
    <w:p w14:paraId="122B16E5" w14:textId="1A1A1CAB" w:rsidR="00D75FB5" w:rsidRDefault="00D75FB5" w:rsidP="00684FB3">
      <w:pPr>
        <w:ind w:firstLine="708"/>
        <w:jc w:val="both"/>
      </w:pPr>
    </w:p>
    <w:p w14:paraId="76CA9EEA" w14:textId="563F6C32" w:rsidR="00D75FB5" w:rsidRDefault="00D75FB5" w:rsidP="00684FB3">
      <w:pPr>
        <w:ind w:firstLine="708"/>
        <w:jc w:val="both"/>
      </w:pPr>
    </w:p>
    <w:p w14:paraId="5A26974C" w14:textId="15873659" w:rsidR="00D75FB5" w:rsidRDefault="00D75FB5" w:rsidP="00684FB3">
      <w:pPr>
        <w:ind w:firstLine="708"/>
        <w:jc w:val="both"/>
      </w:pPr>
    </w:p>
    <w:p w14:paraId="7F3CB1D8" w14:textId="77777777" w:rsidR="00D75FB5" w:rsidRDefault="00D75FB5" w:rsidP="00684FB3">
      <w:pPr>
        <w:ind w:firstLine="708"/>
        <w:jc w:val="both"/>
      </w:pPr>
    </w:p>
    <w:p w14:paraId="48A096DD" w14:textId="77777777" w:rsidR="00D75FB5" w:rsidRDefault="00D75FB5" w:rsidP="00684FB3">
      <w:pPr>
        <w:ind w:firstLine="708"/>
        <w:jc w:val="both"/>
      </w:pPr>
    </w:p>
    <w:p w14:paraId="623EBC6B" w14:textId="77777777" w:rsidR="00623387" w:rsidRDefault="00623387" w:rsidP="00684FB3">
      <w:pPr>
        <w:ind w:firstLine="708"/>
        <w:jc w:val="both"/>
      </w:pPr>
    </w:p>
    <w:p w14:paraId="46E1D340" w14:textId="057E8847" w:rsidR="00623387" w:rsidRDefault="00846AEE" w:rsidP="00684FB3">
      <w:pPr>
        <w:ind w:firstLine="708"/>
        <w:jc w:val="both"/>
      </w:pPr>
      <w:r>
        <w:t xml:space="preserve">existem </w:t>
      </w:r>
      <w:r w:rsidR="00623387">
        <w:t>seis principais</w:t>
      </w:r>
      <w:r>
        <w:t xml:space="preserve"> tipos de fontes renováveis,</w:t>
      </w:r>
      <w:r w:rsidR="00623387">
        <w:t xml:space="preserve"> sendo</w:t>
      </w:r>
      <w:r>
        <w:t xml:space="preserve"> elas a solar, a hídrica, a eólica, a biomassa, a geotérmica e a maremotriz</w:t>
      </w:r>
      <w:r w:rsidR="00623387">
        <w:t>, cada uma delas será explicada separadamente, para que você possa entender as energias que vão reger o futuro da nossa sociedade.</w:t>
      </w:r>
    </w:p>
    <w:p w14:paraId="1629A3FA" w14:textId="77777777" w:rsidR="00623387" w:rsidRDefault="00623387" w:rsidP="00684FB3">
      <w:pPr>
        <w:ind w:firstLine="708"/>
        <w:jc w:val="both"/>
      </w:pPr>
    </w:p>
    <w:p w14:paraId="59D5111D" w14:textId="60722606" w:rsidR="00846AEE" w:rsidRDefault="00623387" w:rsidP="00684FB3">
      <w:pPr>
        <w:ind w:firstLine="708"/>
        <w:jc w:val="both"/>
      </w:pPr>
      <w:r>
        <w:t xml:space="preserve">e você vai conferir uma explicação sobre cada </w:t>
      </w:r>
    </w:p>
    <w:p w14:paraId="6144A054" w14:textId="52CD09F5" w:rsidR="00F012F6" w:rsidRDefault="00F012F6" w:rsidP="00684FB3">
      <w:pPr>
        <w:ind w:firstLine="708"/>
        <w:jc w:val="both"/>
      </w:pPr>
    </w:p>
    <w:p w14:paraId="25A8C18B" w14:textId="77777777" w:rsidR="00846AEE" w:rsidRDefault="00846AEE" w:rsidP="00846AEE">
      <w:r w:rsidRPr="009C05BA">
        <w:t>Existem vários tipos de fontes renováveis de energia, das quais podemos citar a solar, a eólica, a hídrica, a biomassa, a geotérmica, a das ondas e a das marés. Veja um breve resumo sobre cada uma dessas energias não esgotáveis</w:t>
      </w:r>
    </w:p>
    <w:p w14:paraId="7C4F3506" w14:textId="09191EA7" w:rsidR="00F012F6" w:rsidRPr="00F012F6" w:rsidRDefault="00F012F6" w:rsidP="00F012F6"/>
    <w:p w14:paraId="1F03D46C" w14:textId="77777777" w:rsidR="00F012F6" w:rsidRDefault="00F012F6" w:rsidP="00684FB3">
      <w:pPr>
        <w:ind w:firstLine="708"/>
        <w:jc w:val="both"/>
      </w:pPr>
    </w:p>
    <w:p w14:paraId="018E45E3" w14:textId="2B75CCF5" w:rsidR="00773AC5" w:rsidRDefault="00F012F6" w:rsidP="00684FB3">
      <w:pPr>
        <w:ind w:firstLine="708"/>
        <w:jc w:val="both"/>
      </w:pPr>
      <w:r>
        <w:t>tendo a capacidade de atender a demanda global de energia com menores impactos ambientais</w:t>
      </w:r>
    </w:p>
    <w:p w14:paraId="61DB19D2" w14:textId="55EEA451" w:rsidR="004A3571" w:rsidRDefault="004A3571" w:rsidP="00941E7A">
      <w:pPr>
        <w:jc w:val="both"/>
      </w:pPr>
    </w:p>
    <w:p w14:paraId="3F22A2E0" w14:textId="50ADE618" w:rsidR="00F012F6" w:rsidRDefault="00F012F6" w:rsidP="00941E7A">
      <w:pPr>
        <w:jc w:val="both"/>
      </w:pPr>
      <w:r>
        <w:tab/>
        <w:t xml:space="preserve">Com isso, conclui-se que as </w:t>
      </w:r>
    </w:p>
    <w:p w14:paraId="5D970392" w14:textId="77777777" w:rsidR="00F012F6" w:rsidRDefault="00F012F6" w:rsidP="00941E7A">
      <w:pPr>
        <w:jc w:val="both"/>
      </w:pPr>
    </w:p>
    <w:p w14:paraId="6D50EEA6" w14:textId="50FC4CA2" w:rsidR="00F012F6" w:rsidRDefault="00F012F6" w:rsidP="00941E7A">
      <w:pPr>
        <w:jc w:val="both"/>
      </w:pPr>
      <w:r w:rsidRPr="007E1AE0">
        <w:t>A energia renovável é considerada uma energia verde, um modelo sustentável de geração de energia. Ela tem a capacidade de atender a demanda global de energia com menores impactos ambientais, reduzindo poluentes atmosféricos, desmatamento, contaminação do solo e da água. Além disso, esse modelo permite a descentralização do sistema de energia, com uma implementação flexível que atenda às necessidades de vários setores da sociedade</w:t>
      </w:r>
    </w:p>
    <w:p w14:paraId="395019D8" w14:textId="77777777" w:rsidR="00F012F6" w:rsidRDefault="00F012F6" w:rsidP="00941E7A">
      <w:pPr>
        <w:jc w:val="both"/>
      </w:pPr>
    </w:p>
    <w:p w14:paraId="58946452" w14:textId="17BA7822" w:rsidR="007C3578" w:rsidRDefault="009E295F" w:rsidP="00941E7A">
      <w:pPr>
        <w:jc w:val="both"/>
      </w:pPr>
      <w:r>
        <w:t>Porém</w:t>
      </w:r>
      <w:r w:rsidR="004A3571">
        <w:t xml:space="preserve">, a projeção de mercado </w:t>
      </w:r>
    </w:p>
    <w:p w14:paraId="4A0960C2" w14:textId="77777777" w:rsidR="00941E7A" w:rsidRDefault="00941E7A" w:rsidP="00941E7A">
      <w:pPr>
        <w:jc w:val="both"/>
      </w:pPr>
    </w:p>
    <w:p w14:paraId="25B6E454" w14:textId="74623CDC" w:rsidR="007E1AE0" w:rsidRDefault="007E1AE0" w:rsidP="00746B2C"/>
    <w:p w14:paraId="77C5B5A9" w14:textId="76D70A67" w:rsidR="007E1AE0" w:rsidRDefault="007E1AE0" w:rsidP="00746B2C"/>
    <w:p w14:paraId="32B714EB" w14:textId="34AA4CD2" w:rsidR="007E1AE0" w:rsidRDefault="007E1AE0" w:rsidP="00746B2C"/>
    <w:p w14:paraId="0451D8C7" w14:textId="52F5FE84" w:rsidR="007E1AE0" w:rsidRDefault="007E1AE0" w:rsidP="00746B2C"/>
    <w:p w14:paraId="4231FEF2" w14:textId="130E6076" w:rsidR="007E1AE0" w:rsidRDefault="007E1AE0" w:rsidP="00746B2C"/>
    <w:p w14:paraId="29973A7A" w14:textId="29AB2939" w:rsidR="007E1AE0" w:rsidRDefault="007E1AE0" w:rsidP="00746B2C"/>
    <w:p w14:paraId="26592D73" w14:textId="46316207" w:rsidR="007E1AE0" w:rsidRDefault="007E1AE0" w:rsidP="00746B2C"/>
    <w:p w14:paraId="6F8A8ACB" w14:textId="30FB8F4C" w:rsidR="007E1AE0" w:rsidRDefault="007E1AE0" w:rsidP="00746B2C"/>
    <w:p w14:paraId="3DB532B2" w14:textId="6B66B991" w:rsidR="007E1AE0" w:rsidRDefault="007E1AE0" w:rsidP="00746B2C"/>
    <w:p w14:paraId="5EE9E6E3" w14:textId="4E4B6C01" w:rsidR="007E1AE0" w:rsidRDefault="007E1AE0" w:rsidP="00746B2C"/>
    <w:p w14:paraId="3E7B3E87" w14:textId="191A848E" w:rsidR="007E1AE0" w:rsidRDefault="007E1AE0" w:rsidP="00746B2C"/>
    <w:p w14:paraId="295C0850" w14:textId="4AB7BEE7" w:rsidR="007E1AE0" w:rsidRDefault="007E1AE0" w:rsidP="00746B2C"/>
    <w:p w14:paraId="06237598" w14:textId="1962FB3F" w:rsidR="007E1AE0" w:rsidRDefault="007E1AE0" w:rsidP="00746B2C"/>
    <w:p w14:paraId="054D6E1E" w14:textId="06861A4B" w:rsidR="007E1AE0" w:rsidRDefault="007E1AE0" w:rsidP="00746B2C"/>
    <w:p w14:paraId="61AB54DC" w14:textId="04E35CCF" w:rsidR="007E1AE0" w:rsidRDefault="007E1AE0" w:rsidP="00746B2C"/>
    <w:p w14:paraId="216C1F5B" w14:textId="4BFBBBB4" w:rsidR="007E1AE0" w:rsidRDefault="007E1AE0" w:rsidP="00746B2C"/>
    <w:p w14:paraId="135CB379" w14:textId="665DDC95" w:rsidR="007E1AE0" w:rsidRDefault="007E1AE0" w:rsidP="00746B2C"/>
    <w:p w14:paraId="39E41FBD" w14:textId="7FA266CE" w:rsidR="007E1AE0" w:rsidRDefault="007E1AE0" w:rsidP="00746B2C"/>
    <w:p w14:paraId="144EE22D" w14:textId="31479D35" w:rsidR="007E1AE0" w:rsidRDefault="007E1AE0" w:rsidP="00746B2C"/>
    <w:p w14:paraId="2366D153" w14:textId="3A79132D" w:rsidR="007E1AE0" w:rsidRDefault="007E1AE0" w:rsidP="00746B2C"/>
    <w:p w14:paraId="51E17DC3" w14:textId="52A28891" w:rsidR="007E1AE0" w:rsidRDefault="007E1AE0" w:rsidP="00746B2C"/>
    <w:p w14:paraId="405DFDA4" w14:textId="70D843AF" w:rsidR="007E1AE0" w:rsidRDefault="007E1AE0" w:rsidP="00746B2C"/>
    <w:p w14:paraId="33A978E0" w14:textId="078EFD39" w:rsidR="007E1AE0" w:rsidRDefault="007E1AE0" w:rsidP="00746B2C"/>
    <w:p w14:paraId="13953100" w14:textId="5D8596CE" w:rsidR="007E1AE0" w:rsidRDefault="007E1AE0" w:rsidP="00746B2C"/>
    <w:p w14:paraId="68F73373" w14:textId="6E7DC214" w:rsidR="007E1AE0" w:rsidRDefault="007E1AE0" w:rsidP="00746B2C"/>
    <w:p w14:paraId="389FDCF0" w14:textId="77777777" w:rsidR="009C05BA" w:rsidRDefault="009C05BA" w:rsidP="00746B2C"/>
    <w:p w14:paraId="5A55007D" w14:textId="702980D2" w:rsidR="009C05BA" w:rsidRPr="009C05BA" w:rsidRDefault="009C05BA" w:rsidP="009C05BA">
      <w:pPr>
        <w:pStyle w:val="PargrafodaLista"/>
        <w:numPr>
          <w:ilvl w:val="0"/>
          <w:numId w:val="2"/>
        </w:numPr>
        <w:rPr>
          <w:rStyle w:val="Forte"/>
        </w:rPr>
      </w:pPr>
      <w:r w:rsidRPr="009C05BA">
        <w:rPr>
          <w:rStyle w:val="Forte"/>
        </w:rPr>
        <w:t>INTRODUÇÃO</w:t>
      </w:r>
    </w:p>
    <w:p w14:paraId="6A1D0CCF" w14:textId="67EBC0EC" w:rsidR="009C05BA" w:rsidRDefault="009C05BA" w:rsidP="00746B2C">
      <w:r w:rsidRPr="009C05BA">
        <w:t xml:space="preserve">As fontes renováveis de energia são aquelas formas de produção de energia em que suas fontes são capazes de manter-se disponíveis durante um longo prazo, </w:t>
      </w:r>
      <w:r>
        <w:t>recursos não esgotáveis.</w:t>
      </w:r>
    </w:p>
    <w:p w14:paraId="6E952AC1" w14:textId="440A56CE" w:rsidR="007E1AE0" w:rsidRDefault="007E1AE0" w:rsidP="00746B2C">
      <w:r w:rsidRPr="007E1AE0">
        <w:t xml:space="preserve">Energia renovável é uma alternativa limpa às fontes de combustíveis fósseis que não geram grandes impactos ambientais negativos. Consumir energia </w:t>
      </w:r>
      <w:proofErr w:type="gramStart"/>
      <w:r w:rsidRPr="007E1AE0">
        <w:t>100% limpa</w:t>
      </w:r>
      <w:proofErr w:type="gramEnd"/>
      <w:r w:rsidRPr="007E1AE0">
        <w:t xml:space="preserve"> é o jeito mais eficiente de compensar as emissões de CO2. A fonte de energia mais usada ainda é o carvão, com o consumo mundial de mais de 28% contra quase 13% de energias renováveis, como hidrelétrica, eólica e solar.</w:t>
      </w:r>
    </w:p>
    <w:p w14:paraId="21BF6B75" w14:textId="14FD8A92" w:rsidR="004C792C" w:rsidRDefault="0023523D" w:rsidP="00746B2C">
      <w:pPr>
        <w:rPr>
          <w:rFonts w:ascii="Montserrat" w:hAnsi="Montserrat"/>
          <w:color w:val="7A7A7A"/>
          <w:shd w:val="clear" w:color="auto" w:fill="FFFFFF"/>
        </w:rPr>
      </w:pPr>
      <w:r>
        <w:rPr>
          <w:rFonts w:ascii="Montserrat" w:hAnsi="Montserrat"/>
          <w:color w:val="7A7A7A"/>
          <w:shd w:val="clear" w:color="auto" w:fill="FFFFFF"/>
        </w:rPr>
        <w:t>e são encontradas em abundância na natureza, facilitando sua reposição no meio ambiente (o que não significa que sejam inesgotáveis).</w:t>
      </w:r>
    </w:p>
    <w:p w14:paraId="78BAFFFC" w14:textId="1ED12D33" w:rsidR="004C792C" w:rsidRDefault="004C792C" w:rsidP="00746B2C">
      <w:pPr>
        <w:rPr>
          <w:rFonts w:ascii="Raleway" w:hAnsi="Raleway"/>
          <w:color w:val="000000"/>
          <w:sz w:val="30"/>
          <w:szCs w:val="30"/>
          <w:shd w:val="clear" w:color="auto" w:fill="FFFFFF"/>
        </w:rPr>
      </w:pPr>
      <w:r>
        <w:rPr>
          <w:rFonts w:ascii="Montserrat" w:hAnsi="Montserrat"/>
          <w:color w:val="7A7A7A"/>
          <w:shd w:val="clear" w:color="auto" w:fill="FFFFFF"/>
        </w:rPr>
        <w:t xml:space="preserve">Em geral </w:t>
      </w:r>
      <w:r>
        <w:rPr>
          <w:rFonts w:ascii="Raleway" w:hAnsi="Raleway"/>
          <w:color w:val="000000"/>
          <w:sz w:val="30"/>
          <w:szCs w:val="30"/>
          <w:shd w:val="clear" w:color="auto" w:fill="FFFFFF"/>
        </w:rPr>
        <w:t>A base energética da nossa sociedade é fundamentada no uso das chamadas energias convencionais: carvão, petróleo, gás natural e hidroeletricidade.</w:t>
      </w:r>
      <w:r>
        <w:rPr>
          <w:rFonts w:ascii="Raleway" w:hAnsi="Raleway"/>
          <w:color w:val="000000"/>
          <w:sz w:val="30"/>
          <w:szCs w:val="30"/>
          <w:shd w:val="clear" w:color="auto" w:fill="FFFFFF"/>
        </w:rPr>
        <w:t xml:space="preserve"> Mas isso </w:t>
      </w:r>
      <w:proofErr w:type="spellStart"/>
      <w:r>
        <w:rPr>
          <w:rFonts w:ascii="Raleway" w:hAnsi="Raleway"/>
          <w:color w:val="000000"/>
          <w:sz w:val="30"/>
          <w:szCs w:val="30"/>
          <w:shd w:val="clear" w:color="auto" w:fill="FFFFFF"/>
        </w:rPr>
        <w:t>esta</w:t>
      </w:r>
      <w:proofErr w:type="spellEnd"/>
      <w:r>
        <w:rPr>
          <w:rFonts w:ascii="Raleway" w:hAnsi="Raleway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aleway" w:hAnsi="Raleway"/>
          <w:color w:val="000000"/>
          <w:sz w:val="30"/>
          <w:szCs w:val="30"/>
          <w:shd w:val="clear" w:color="auto" w:fill="FFFFFF"/>
        </w:rPr>
        <w:t>mundando</w:t>
      </w:r>
      <w:proofErr w:type="spellEnd"/>
      <w:r>
        <w:rPr>
          <w:rFonts w:ascii="Raleway" w:hAnsi="Raleway"/>
          <w:color w:val="000000"/>
          <w:sz w:val="30"/>
          <w:szCs w:val="30"/>
          <w:shd w:val="clear" w:color="auto" w:fill="FFFFFF"/>
        </w:rPr>
        <w:t xml:space="preserve"> projeção de mercado </w:t>
      </w:r>
      <w:proofErr w:type="spellStart"/>
      <w:r>
        <w:rPr>
          <w:rFonts w:ascii="Raleway" w:hAnsi="Raleway"/>
          <w:color w:val="000000"/>
          <w:sz w:val="30"/>
          <w:szCs w:val="30"/>
          <w:shd w:val="clear" w:color="auto" w:fill="FFFFFF"/>
        </w:rPr>
        <w:t>papapa</w:t>
      </w:r>
      <w:proofErr w:type="spellEnd"/>
    </w:p>
    <w:p w14:paraId="1CC4A667" w14:textId="59BFC3F5" w:rsidR="004C792C" w:rsidRDefault="004C792C" w:rsidP="00746B2C">
      <w:pPr>
        <w:rPr>
          <w:rFonts w:ascii="Raleway" w:hAnsi="Raleway"/>
          <w:color w:val="000000"/>
          <w:sz w:val="30"/>
          <w:szCs w:val="30"/>
          <w:shd w:val="clear" w:color="auto" w:fill="FFFFFF"/>
        </w:rPr>
      </w:pPr>
      <w:r>
        <w:rPr>
          <w:rFonts w:ascii="Raleway" w:hAnsi="Raleway"/>
          <w:color w:val="000000"/>
          <w:sz w:val="30"/>
          <w:szCs w:val="30"/>
          <w:shd w:val="clear" w:color="auto" w:fill="FFFFFF"/>
        </w:rPr>
        <w:t>Fontes alternativas de energia apresentam maior disponibilidade e causam menos impactos ambientais, porém são pouco utilizadas por necessitarem de maiores investimentos tecnológicos que viabilizem economicamente seu uso.</w:t>
      </w:r>
    </w:p>
    <w:p w14:paraId="2CCD8451" w14:textId="77777777" w:rsidR="004C792C" w:rsidRDefault="004C792C" w:rsidP="00746B2C"/>
    <w:p w14:paraId="291C9B0F" w14:textId="033FDFE2" w:rsidR="007E1AE0" w:rsidRPr="009C05BA" w:rsidRDefault="007E1AE0" w:rsidP="009C05BA">
      <w:pPr>
        <w:pStyle w:val="PargrafodaLista"/>
        <w:numPr>
          <w:ilvl w:val="0"/>
          <w:numId w:val="2"/>
        </w:numPr>
        <w:rPr>
          <w:rStyle w:val="Forte"/>
        </w:rPr>
      </w:pPr>
      <w:r w:rsidRPr="009C05BA">
        <w:rPr>
          <w:rStyle w:val="Forte"/>
        </w:rPr>
        <w:t xml:space="preserve">PQ OPTAR </w:t>
      </w:r>
    </w:p>
    <w:p w14:paraId="72B98559" w14:textId="7DAD2AE5" w:rsidR="007E1AE0" w:rsidRDefault="007E1AE0" w:rsidP="00746B2C">
      <w:r w:rsidRPr="007E1AE0">
        <w:lastRenderedPageBreak/>
        <w:t xml:space="preserve">A energia renovável é considerada uma energia verde, um modelo sustentável de geração de energia. Ela tem a capacidade de atender a demanda global de energia com menores impactos ambientais, reduzindo poluentes atmosféricos, desmatamento, contaminação do solo e da água. Além disso, esse modelo permite a descentralização do sistema de energia, com uma implementação flexível que atenda </w:t>
      </w:r>
      <w:r w:rsidR="009C05BA" w:rsidRPr="007E1AE0">
        <w:t>às</w:t>
      </w:r>
      <w:r w:rsidRPr="007E1AE0">
        <w:t xml:space="preserve"> necessidades de vários setores da sociedade.</w:t>
      </w:r>
    </w:p>
    <w:p w14:paraId="214B7036" w14:textId="42B039FB" w:rsidR="007E1AE0" w:rsidRDefault="009C05BA" w:rsidP="00746B2C">
      <w:r>
        <w:t>fi</w:t>
      </w:r>
      <w:r w:rsidR="007E1AE0" w:rsidRPr="007E1AE0">
        <w:t>ca evidente que a quantidade de CO2 emitido pelas diversas fontes é mínima, se comparada a fontes tradicionais</w:t>
      </w:r>
    </w:p>
    <w:p w14:paraId="666148E7" w14:textId="0E821B3A" w:rsidR="007E1AE0" w:rsidRDefault="009C05BA" w:rsidP="009C05BA">
      <w:pPr>
        <w:pStyle w:val="PargrafodaLista"/>
        <w:numPr>
          <w:ilvl w:val="0"/>
          <w:numId w:val="2"/>
        </w:numPr>
      </w:pPr>
      <w:r>
        <w:t>LINK FINAL:</w:t>
      </w:r>
    </w:p>
    <w:p w14:paraId="75FD0BBA" w14:textId="5D1F7956" w:rsidR="007E1AE0" w:rsidRDefault="009C05BA" w:rsidP="00746B2C">
      <w:r w:rsidRPr="009C05BA">
        <w:t>Existem vários tipos de fontes renováveis de energia, das quais podemos citar a solar, a eólica, a hídrica, a biomassa, a geotérmica, a das ondas e a das marés. Veja um breve resumo sobre cada uma dessas energias não esgotáveis</w:t>
      </w:r>
    </w:p>
    <w:p w14:paraId="35265574" w14:textId="1AA9042E" w:rsidR="007E1AE0" w:rsidRDefault="007E1AE0" w:rsidP="00746B2C"/>
    <w:p w14:paraId="611225A9" w14:textId="103BB324" w:rsidR="007E1AE0" w:rsidRDefault="007E1AE0" w:rsidP="00746B2C"/>
    <w:p w14:paraId="5D543163" w14:textId="01F77D7B" w:rsidR="007E1AE0" w:rsidRDefault="007E1AE0" w:rsidP="00746B2C"/>
    <w:p w14:paraId="0E959B59" w14:textId="1C7559A3" w:rsidR="007E1AE0" w:rsidRDefault="007E1AE0" w:rsidP="00746B2C"/>
    <w:p w14:paraId="5CFC8473" w14:textId="5E721F7E" w:rsidR="007E1AE0" w:rsidRDefault="007E1AE0" w:rsidP="00746B2C"/>
    <w:p w14:paraId="5B2F1E4E" w14:textId="39AA8801" w:rsidR="007E1AE0" w:rsidRDefault="007E1AE0" w:rsidP="00746B2C"/>
    <w:p w14:paraId="5E3056E4" w14:textId="7F82626F" w:rsidR="007E1AE0" w:rsidRDefault="007E1AE0" w:rsidP="00746B2C"/>
    <w:p w14:paraId="480734F5" w14:textId="578785ED" w:rsidR="007E1AE0" w:rsidRDefault="007E1AE0" w:rsidP="00746B2C"/>
    <w:p w14:paraId="0529B6A9" w14:textId="2C51118A" w:rsidR="007E1AE0" w:rsidRDefault="007E1AE0" w:rsidP="00746B2C"/>
    <w:p w14:paraId="3D1AB20D" w14:textId="442D6B2C" w:rsidR="007E1AE0" w:rsidRDefault="007E1AE0" w:rsidP="00746B2C"/>
    <w:p w14:paraId="1D7557A5" w14:textId="39B0148E" w:rsidR="007E1AE0" w:rsidRDefault="007E1AE0" w:rsidP="00746B2C"/>
    <w:p w14:paraId="33116D98" w14:textId="3EA62A2C" w:rsidR="007E1AE0" w:rsidRDefault="007E1AE0" w:rsidP="00746B2C"/>
    <w:p w14:paraId="07ACBE8B" w14:textId="091684D6" w:rsidR="007E1AE0" w:rsidRDefault="007E1AE0" w:rsidP="00746B2C"/>
    <w:p w14:paraId="3FF2AAE8" w14:textId="5B9363B7" w:rsidR="007E1AE0" w:rsidRDefault="007E1AE0" w:rsidP="00746B2C"/>
    <w:p w14:paraId="406550BA" w14:textId="09D6C2F8" w:rsidR="007E1AE0" w:rsidRDefault="007E1AE0" w:rsidP="00746B2C"/>
    <w:p w14:paraId="0F025DF1" w14:textId="68DAA2B7" w:rsidR="007E1AE0" w:rsidRDefault="007E1AE0" w:rsidP="00746B2C"/>
    <w:p w14:paraId="26A14137" w14:textId="134FA2B1" w:rsidR="007E1AE0" w:rsidRDefault="007E1AE0" w:rsidP="00746B2C"/>
    <w:p w14:paraId="71210D41" w14:textId="1C067638" w:rsidR="007E1AE0" w:rsidRDefault="007E1AE0" w:rsidP="00746B2C"/>
    <w:p w14:paraId="3EF202B5" w14:textId="655EB4B7" w:rsidR="007E1AE0" w:rsidRDefault="007E1AE0" w:rsidP="00746B2C"/>
    <w:p w14:paraId="7D47BDF3" w14:textId="77777777" w:rsidR="007E1AE0" w:rsidRDefault="007E1AE0" w:rsidP="00746B2C"/>
    <w:p w14:paraId="59F47198" w14:textId="77777777" w:rsidR="007E1AE0" w:rsidRDefault="004E6409" w:rsidP="004E6409">
      <w:pPr>
        <w:pStyle w:val="Ttulo1"/>
      </w:pPr>
      <w:r>
        <w:lastRenderedPageBreak/>
        <w:t>I</w:t>
      </w:r>
    </w:p>
    <w:p w14:paraId="2BD53DDE" w14:textId="77777777" w:rsidR="007E1AE0" w:rsidRDefault="007E1AE0" w:rsidP="004E6409">
      <w:pPr>
        <w:pStyle w:val="Ttulo1"/>
      </w:pPr>
    </w:p>
    <w:p w14:paraId="2D2F4A94" w14:textId="77777777" w:rsidR="007E1AE0" w:rsidRDefault="007E1AE0" w:rsidP="004E6409">
      <w:pPr>
        <w:pStyle w:val="Ttulo1"/>
      </w:pPr>
    </w:p>
    <w:p w14:paraId="3FED7C0C" w14:textId="77777777" w:rsidR="007E1AE0" w:rsidRDefault="007E1AE0" w:rsidP="004E6409">
      <w:pPr>
        <w:pStyle w:val="Ttulo1"/>
      </w:pPr>
    </w:p>
    <w:p w14:paraId="24AB901C" w14:textId="77777777" w:rsidR="007E1AE0" w:rsidRDefault="007E1AE0" w:rsidP="004E6409">
      <w:pPr>
        <w:pStyle w:val="Ttulo1"/>
      </w:pPr>
    </w:p>
    <w:p w14:paraId="577305A8" w14:textId="77777777" w:rsidR="007E1AE0" w:rsidRDefault="007E1AE0" w:rsidP="004E6409">
      <w:pPr>
        <w:pStyle w:val="Ttulo1"/>
      </w:pPr>
    </w:p>
    <w:p w14:paraId="6B723CBA" w14:textId="77777777" w:rsidR="007E1AE0" w:rsidRDefault="007E1AE0" w:rsidP="004E6409">
      <w:pPr>
        <w:pStyle w:val="Ttulo1"/>
      </w:pPr>
    </w:p>
    <w:p w14:paraId="7C6352FD" w14:textId="77777777" w:rsidR="007E1AE0" w:rsidRDefault="007E1AE0" w:rsidP="004E6409">
      <w:pPr>
        <w:pStyle w:val="Ttulo1"/>
      </w:pPr>
    </w:p>
    <w:p w14:paraId="38781B59" w14:textId="77777777" w:rsidR="007E1AE0" w:rsidRDefault="007E1AE0" w:rsidP="004E6409">
      <w:pPr>
        <w:pStyle w:val="Ttulo1"/>
      </w:pPr>
    </w:p>
    <w:p w14:paraId="7B6C49C0" w14:textId="77777777" w:rsidR="007E1AE0" w:rsidRDefault="007E1AE0" w:rsidP="004E6409">
      <w:pPr>
        <w:pStyle w:val="Ttulo1"/>
      </w:pPr>
    </w:p>
    <w:p w14:paraId="7E71F9C7" w14:textId="77777777" w:rsidR="007E1AE0" w:rsidRDefault="007E1AE0" w:rsidP="004E6409">
      <w:pPr>
        <w:pStyle w:val="Ttulo1"/>
      </w:pPr>
    </w:p>
    <w:p w14:paraId="0A3F6CE3" w14:textId="77777777" w:rsidR="007E1AE0" w:rsidRDefault="007E1AE0" w:rsidP="004E6409">
      <w:pPr>
        <w:pStyle w:val="Ttulo1"/>
      </w:pPr>
    </w:p>
    <w:p w14:paraId="5D87AE76" w14:textId="77777777" w:rsidR="007E1AE0" w:rsidRDefault="007E1AE0" w:rsidP="004E6409">
      <w:pPr>
        <w:pStyle w:val="Ttulo1"/>
      </w:pPr>
    </w:p>
    <w:p w14:paraId="6D8C1378" w14:textId="77777777" w:rsidR="007E1AE0" w:rsidRDefault="007E1AE0" w:rsidP="004E6409">
      <w:pPr>
        <w:pStyle w:val="Ttulo1"/>
      </w:pPr>
    </w:p>
    <w:p w14:paraId="29687595" w14:textId="77777777" w:rsidR="007E1AE0" w:rsidRDefault="007E1AE0" w:rsidP="004E6409">
      <w:pPr>
        <w:pStyle w:val="Ttulo1"/>
      </w:pPr>
    </w:p>
    <w:p w14:paraId="17FE8074" w14:textId="77777777" w:rsidR="007E1AE0" w:rsidRDefault="007E1AE0" w:rsidP="004E6409">
      <w:pPr>
        <w:pStyle w:val="Ttulo1"/>
      </w:pPr>
    </w:p>
    <w:p w14:paraId="2BEC4D3F" w14:textId="77777777" w:rsidR="007E1AE0" w:rsidRDefault="007E1AE0" w:rsidP="004E6409">
      <w:pPr>
        <w:pStyle w:val="Ttulo1"/>
      </w:pPr>
    </w:p>
    <w:p w14:paraId="244EB760" w14:textId="77777777" w:rsidR="007E1AE0" w:rsidRDefault="007E1AE0" w:rsidP="004E6409">
      <w:pPr>
        <w:pStyle w:val="Ttulo1"/>
      </w:pPr>
    </w:p>
    <w:p w14:paraId="24513683" w14:textId="77777777" w:rsidR="007E1AE0" w:rsidRDefault="007E1AE0" w:rsidP="004E6409">
      <w:pPr>
        <w:pStyle w:val="Ttulo1"/>
      </w:pPr>
    </w:p>
    <w:p w14:paraId="07358C05" w14:textId="77777777" w:rsidR="007E1AE0" w:rsidRDefault="007E1AE0" w:rsidP="004E6409">
      <w:pPr>
        <w:pStyle w:val="Ttulo1"/>
      </w:pPr>
    </w:p>
    <w:p w14:paraId="158A69DE" w14:textId="77777777" w:rsidR="007E1AE0" w:rsidRDefault="007E1AE0" w:rsidP="004E6409">
      <w:pPr>
        <w:pStyle w:val="Ttulo1"/>
      </w:pPr>
    </w:p>
    <w:p w14:paraId="3DC1CDC7" w14:textId="77777777" w:rsidR="007E1AE0" w:rsidRDefault="007E1AE0" w:rsidP="004E6409">
      <w:pPr>
        <w:pStyle w:val="Ttulo1"/>
      </w:pPr>
    </w:p>
    <w:p w14:paraId="5D875CD7" w14:textId="2ED1B2B6" w:rsidR="004E6409" w:rsidRDefault="004E6409" w:rsidP="004E6409">
      <w:pPr>
        <w:pStyle w:val="Ttulo1"/>
      </w:pPr>
      <w:r>
        <w:lastRenderedPageBreak/>
        <w:t>DEIAS</w:t>
      </w:r>
    </w:p>
    <w:p w14:paraId="4F2F084D" w14:textId="22CD2CE7" w:rsidR="00DF07C1" w:rsidRPr="00DF07C1" w:rsidRDefault="00DF07C1" w:rsidP="00DF07C1">
      <w:r>
        <w:t>Introdução metade morto não renováveis depois metade vivo renováveis</w:t>
      </w:r>
    </w:p>
    <w:p w14:paraId="68CD1B21" w14:textId="6DB2F2FF" w:rsidR="004E6409" w:rsidRPr="004E6409" w:rsidRDefault="00422C4B" w:rsidP="004E6409">
      <w:r>
        <w:t>Raios de sol em um painel png</w:t>
      </w:r>
    </w:p>
    <w:p w14:paraId="71F73C83" w14:textId="6C0BA3ED" w:rsidR="00F666F5" w:rsidRDefault="00F666F5" w:rsidP="00746B2C">
      <w:r>
        <w:t>Site todo branco desenhos png caindo</w:t>
      </w:r>
    </w:p>
    <w:p w14:paraId="159C99BC" w14:textId="40524AB4" w:rsidR="00F666F5" w:rsidRDefault="00F666F5" w:rsidP="00746B2C">
      <w:r>
        <w:t>Scroll controlado</w:t>
      </w:r>
    </w:p>
    <w:p w14:paraId="3008A0DA" w14:textId="3BD8CE8A" w:rsidR="00E83F91" w:rsidRDefault="005346B4" w:rsidP="00746B2C">
      <w:hyperlink r:id="rId7" w:history="1">
        <w:r w:rsidR="00E83F91" w:rsidRPr="00C71240">
          <w:rPr>
            <w:rStyle w:val="Hyperlink"/>
          </w:rPr>
          <w:t>https://www.portal-energia.com</w:t>
        </w:r>
      </w:hyperlink>
    </w:p>
    <w:p w14:paraId="76F5FA12" w14:textId="07785A4E" w:rsidR="00E83F91" w:rsidRDefault="00E83F91" w:rsidP="00746B2C"/>
    <w:p w14:paraId="2F2D1178" w14:textId="5F98ED35" w:rsidR="00E83F91" w:rsidRDefault="00E83F91" w:rsidP="00E83F91">
      <w:pPr>
        <w:pStyle w:val="Ttulo1"/>
      </w:pPr>
      <w:r>
        <w:t>BANCO DE IMAGENS.</w:t>
      </w:r>
    </w:p>
    <w:p w14:paraId="1138873F" w14:textId="666E1C43" w:rsidR="005C2BFE" w:rsidRDefault="005346B4" w:rsidP="005C2BFE">
      <w:hyperlink r:id="rId8" w:history="1">
        <w:r w:rsidR="00F354AD" w:rsidRPr="00E010F1">
          <w:rPr>
            <w:rStyle w:val="Hyperlink"/>
          </w:rPr>
          <w:t>https://www.istockphoto.com/br/vetor/terra-verde-dia-mundial-do-meio-ambiente-conceito-de-salvar-o-planeta-vetor-gm1206704257-348124828</w:t>
        </w:r>
      </w:hyperlink>
    </w:p>
    <w:p w14:paraId="293F11FB" w14:textId="7E8AEFD3" w:rsidR="00CF6846" w:rsidRDefault="005346B4" w:rsidP="005C2BFE">
      <w:hyperlink r:id="rId9" w:history="1">
        <w:r w:rsidR="00FC6FBA" w:rsidRPr="00E010F1">
          <w:rPr>
            <w:rStyle w:val="Hyperlink"/>
          </w:rPr>
          <w:t>https://www.vecteezy.com/free-vector/renewable-energy</w:t>
        </w:r>
      </w:hyperlink>
    </w:p>
    <w:p w14:paraId="671897F8" w14:textId="26947536" w:rsidR="00FC6FBA" w:rsidRDefault="005346B4" w:rsidP="005C2BFE">
      <w:hyperlink r:id="rId10" w:history="1">
        <w:r w:rsidR="00FC6FBA" w:rsidRPr="00E010F1">
          <w:rPr>
            <w:rStyle w:val="Hyperlink"/>
          </w:rPr>
          <w:t>https://encrypted-tbn0.gstatic.com/images?q=tbn:ANd9GcQuVk7tBBfHCM0BEVBiAbcT9B8gTMv9VG6BeQ&amp;usqp=CAU</w:t>
        </w:r>
      </w:hyperlink>
    </w:p>
    <w:p w14:paraId="04C0C613" w14:textId="77777777" w:rsidR="00FC6FBA" w:rsidRDefault="00FC6FBA" w:rsidP="005C2BFE"/>
    <w:p w14:paraId="4ABF45AB" w14:textId="6EEE923D" w:rsidR="00F354AD" w:rsidRPr="005C2BFE" w:rsidRDefault="00F354AD" w:rsidP="005C2BFE">
      <w:r w:rsidRPr="00F354AD">
        <w:rPr>
          <w:noProof/>
        </w:rPr>
        <w:drawing>
          <wp:inline distT="0" distB="0" distL="0" distR="0" wp14:anchorId="516D1D34" wp14:editId="699C5CF6">
            <wp:extent cx="2211679" cy="2310063"/>
            <wp:effectExtent l="0" t="0" r="0" b="0"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5964" cy="23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FC9E" w14:textId="0ADF60EE" w:rsidR="00746B2C" w:rsidRDefault="00E76772" w:rsidP="00746B2C">
      <w:r w:rsidRPr="00746B2C">
        <w:rPr>
          <w:noProof/>
        </w:rPr>
        <w:drawing>
          <wp:anchor distT="0" distB="0" distL="114300" distR="114300" simplePos="0" relativeHeight="251658240" behindDoc="0" locked="0" layoutInCell="1" allowOverlap="1" wp14:anchorId="59C0FED4" wp14:editId="685D7CB3">
            <wp:simplePos x="1078173" y="1542197"/>
            <wp:positionH relativeFrom="column">
              <wp:align>left</wp:align>
            </wp:positionH>
            <wp:positionV relativeFrom="paragraph">
              <wp:align>top</wp:align>
            </wp:positionV>
            <wp:extent cx="4162425" cy="2861310"/>
            <wp:effectExtent l="0" t="0" r="0" b="0"/>
            <wp:wrapSquare wrapText="bothSides"/>
            <wp:docPr id="1" name="Imagem 1" descr="Uma imagem contendo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Seta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814" cy="2865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6F5" w:rsidRPr="00F666F5">
        <w:rPr>
          <w:noProof/>
        </w:rPr>
        <w:drawing>
          <wp:inline distT="0" distB="0" distL="0" distR="0" wp14:anchorId="49645D2C" wp14:editId="2CF63E50">
            <wp:extent cx="4162425" cy="2261826"/>
            <wp:effectExtent l="0" t="0" r="0" b="5715"/>
            <wp:docPr id="2" name="Imagem 2" descr="Homem em quadra de têni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Homem em quadra de tênis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7997" cy="227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6F5">
        <w:br w:type="textWrapping" w:clear="all"/>
      </w:r>
      <w:r w:rsidRPr="00E76772">
        <w:rPr>
          <w:noProof/>
        </w:rPr>
        <w:lastRenderedPageBreak/>
        <w:drawing>
          <wp:inline distT="0" distB="0" distL="0" distR="0" wp14:anchorId="48C4D1F9" wp14:editId="5873A779">
            <wp:extent cx="4162425" cy="1682787"/>
            <wp:effectExtent l="0" t="0" r="0" b="0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2618" cy="16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D5F" w14:textId="3DAB46B8" w:rsidR="004E6409" w:rsidRDefault="004E6409" w:rsidP="00746B2C">
      <w:r w:rsidRPr="004E6409">
        <w:rPr>
          <w:noProof/>
        </w:rPr>
        <w:drawing>
          <wp:inline distT="0" distB="0" distL="0" distR="0" wp14:anchorId="39FB22B7" wp14:editId="726F9CDF">
            <wp:extent cx="4391638" cy="5125165"/>
            <wp:effectExtent l="0" t="0" r="9525" b="0"/>
            <wp:docPr id="4" name="Imagem 4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Linha do temp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D1FD" w14:textId="5C60B6D2" w:rsidR="0087710D" w:rsidRDefault="0087710D" w:rsidP="00746B2C">
      <w:r w:rsidRPr="0087710D">
        <w:rPr>
          <w:noProof/>
        </w:rPr>
        <w:drawing>
          <wp:inline distT="0" distB="0" distL="0" distR="0" wp14:anchorId="05529080" wp14:editId="7FCA900B">
            <wp:extent cx="6645910" cy="2237105"/>
            <wp:effectExtent l="0" t="0" r="2540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280" w14:textId="4435450D" w:rsidR="00EB7E8A" w:rsidRDefault="00CF6846" w:rsidP="00746B2C">
      <w:r w:rsidRPr="00CF6846">
        <w:rPr>
          <w:noProof/>
        </w:rPr>
        <w:lastRenderedPageBreak/>
        <w:drawing>
          <wp:inline distT="0" distB="0" distL="0" distR="0" wp14:anchorId="4AA6D88B" wp14:editId="7DCE17A5">
            <wp:extent cx="4667901" cy="4686954"/>
            <wp:effectExtent l="0" t="0" r="0" b="0"/>
            <wp:docPr id="7" name="Imagem 7" descr="Imagem digital fictícia de personagem de jogo de vídeo gam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magem digital fictícia de personagem de jogo de vídeo game&#10;&#10;Descrição gerada automaticamente com confiança baix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7E8A" w:rsidSect="004E6409">
      <w:headerReference w:type="default" r:id="rId1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1ADAA" w14:textId="77777777" w:rsidR="005346B4" w:rsidRDefault="005346B4" w:rsidP="00E76772">
      <w:pPr>
        <w:spacing w:after="0" w:line="240" w:lineRule="auto"/>
      </w:pPr>
      <w:r>
        <w:separator/>
      </w:r>
    </w:p>
  </w:endnote>
  <w:endnote w:type="continuationSeparator" w:id="0">
    <w:p w14:paraId="4655A8D2" w14:textId="77777777" w:rsidR="005346B4" w:rsidRDefault="005346B4" w:rsidP="00E76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12949" w14:textId="77777777" w:rsidR="005346B4" w:rsidRDefault="005346B4" w:rsidP="00E76772">
      <w:pPr>
        <w:spacing w:after="0" w:line="240" w:lineRule="auto"/>
      </w:pPr>
      <w:r>
        <w:separator/>
      </w:r>
    </w:p>
  </w:footnote>
  <w:footnote w:type="continuationSeparator" w:id="0">
    <w:p w14:paraId="0A33EABC" w14:textId="77777777" w:rsidR="005346B4" w:rsidRDefault="005346B4" w:rsidP="00E767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2ED0C1" w14:textId="6F7F28EE" w:rsidR="00E83F91" w:rsidRDefault="00E83F91">
    <w:pPr>
      <w:pStyle w:val="Cabealho"/>
    </w:pPr>
  </w:p>
  <w:p w14:paraId="7C5229F8" w14:textId="77777777" w:rsidR="00E83F91" w:rsidRDefault="00E83F9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67FBA"/>
    <w:multiLevelType w:val="hybridMultilevel"/>
    <w:tmpl w:val="8EE434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280109"/>
    <w:multiLevelType w:val="multilevel"/>
    <w:tmpl w:val="AD08A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CD17ACA"/>
    <w:multiLevelType w:val="hybridMultilevel"/>
    <w:tmpl w:val="36FCCF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6B2C"/>
    <w:rsid w:val="000274A3"/>
    <w:rsid w:val="000D5C2E"/>
    <w:rsid w:val="0010109A"/>
    <w:rsid w:val="00187026"/>
    <w:rsid w:val="001A55FB"/>
    <w:rsid w:val="0023523D"/>
    <w:rsid w:val="00244E99"/>
    <w:rsid w:val="002A01FE"/>
    <w:rsid w:val="002A1A67"/>
    <w:rsid w:val="0032196D"/>
    <w:rsid w:val="00337687"/>
    <w:rsid w:val="003557D7"/>
    <w:rsid w:val="00365ABA"/>
    <w:rsid w:val="003755CF"/>
    <w:rsid w:val="003A7FC4"/>
    <w:rsid w:val="003D3BFA"/>
    <w:rsid w:val="00422C4B"/>
    <w:rsid w:val="004A3571"/>
    <w:rsid w:val="004C792C"/>
    <w:rsid w:val="004E6409"/>
    <w:rsid w:val="00506D34"/>
    <w:rsid w:val="005346B4"/>
    <w:rsid w:val="00583810"/>
    <w:rsid w:val="005C2BFE"/>
    <w:rsid w:val="00623387"/>
    <w:rsid w:val="00653E6D"/>
    <w:rsid w:val="00655F32"/>
    <w:rsid w:val="00684FB3"/>
    <w:rsid w:val="006E71AE"/>
    <w:rsid w:val="00746B2C"/>
    <w:rsid w:val="00771645"/>
    <w:rsid w:val="007718C7"/>
    <w:rsid w:val="00773AC5"/>
    <w:rsid w:val="00776568"/>
    <w:rsid w:val="00786F1F"/>
    <w:rsid w:val="007C3578"/>
    <w:rsid w:val="007E1AE0"/>
    <w:rsid w:val="00846AEE"/>
    <w:rsid w:val="0087710D"/>
    <w:rsid w:val="00941E7A"/>
    <w:rsid w:val="00990223"/>
    <w:rsid w:val="00990AAB"/>
    <w:rsid w:val="009C05BA"/>
    <w:rsid w:val="009C2D9A"/>
    <w:rsid w:val="009E295F"/>
    <w:rsid w:val="00B77606"/>
    <w:rsid w:val="00BF0DAB"/>
    <w:rsid w:val="00C211CF"/>
    <w:rsid w:val="00C6505D"/>
    <w:rsid w:val="00CA20E3"/>
    <w:rsid w:val="00CF6846"/>
    <w:rsid w:val="00D57046"/>
    <w:rsid w:val="00D75FB5"/>
    <w:rsid w:val="00DF07C1"/>
    <w:rsid w:val="00E76772"/>
    <w:rsid w:val="00E83F91"/>
    <w:rsid w:val="00EB7E8A"/>
    <w:rsid w:val="00EF0725"/>
    <w:rsid w:val="00F012F6"/>
    <w:rsid w:val="00F354AD"/>
    <w:rsid w:val="00F35C52"/>
    <w:rsid w:val="00F666F5"/>
    <w:rsid w:val="00FC6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E8607"/>
  <w15:docId w15:val="{8FDC299D-AD99-4120-9C0D-C83812ADB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5FB5"/>
    <w:pPr>
      <w:spacing w:line="276" w:lineRule="auto"/>
      <w:ind w:firstLine="0"/>
      <w:jc w:val="left"/>
    </w:pPr>
  </w:style>
  <w:style w:type="paragraph" w:styleId="Ttulo1">
    <w:name w:val="heading 1"/>
    <w:basedOn w:val="Normal"/>
    <w:next w:val="Normal"/>
    <w:link w:val="Ttulo1Char"/>
    <w:uiPriority w:val="9"/>
    <w:qFormat/>
    <w:rsid w:val="00E83F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dicedeilustraes">
    <w:name w:val="table of figures"/>
    <w:basedOn w:val="Normal"/>
    <w:next w:val="Normal"/>
    <w:uiPriority w:val="99"/>
    <w:semiHidden/>
    <w:unhideWhenUsed/>
    <w:rsid w:val="0010109A"/>
    <w:pPr>
      <w:spacing w:after="0" w:line="360" w:lineRule="auto"/>
    </w:pPr>
    <w:rPr>
      <w:rFonts w:ascii="Arial" w:hAnsi="Arial"/>
      <w:sz w:val="24"/>
      <w:lang w:eastAsia="pt-BR"/>
    </w:rPr>
  </w:style>
  <w:style w:type="paragraph" w:styleId="PargrafodaLista">
    <w:name w:val="List Paragraph"/>
    <w:basedOn w:val="Normal"/>
    <w:uiPriority w:val="34"/>
    <w:qFormat/>
    <w:rsid w:val="00746B2C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E767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76772"/>
  </w:style>
  <w:style w:type="paragraph" w:styleId="Rodap">
    <w:name w:val="footer"/>
    <w:basedOn w:val="Normal"/>
    <w:link w:val="RodapChar"/>
    <w:uiPriority w:val="99"/>
    <w:unhideWhenUsed/>
    <w:rsid w:val="00E767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76772"/>
  </w:style>
  <w:style w:type="character" w:styleId="Hyperlink">
    <w:name w:val="Hyperlink"/>
    <w:basedOn w:val="Fontepargpadro"/>
    <w:uiPriority w:val="99"/>
    <w:unhideWhenUsed/>
    <w:rsid w:val="00E83F9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83F91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E83F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linkVisitado">
    <w:name w:val="FollowedHyperlink"/>
    <w:basedOn w:val="Fontepargpadro"/>
    <w:uiPriority w:val="99"/>
    <w:semiHidden/>
    <w:unhideWhenUsed/>
    <w:rsid w:val="00F354AD"/>
    <w:rPr>
      <w:color w:val="954F72" w:themeColor="followedHyperlink"/>
      <w:u w:val="single"/>
    </w:rPr>
  </w:style>
  <w:style w:type="character" w:styleId="Forte">
    <w:name w:val="Strong"/>
    <w:basedOn w:val="Fontepargpadro"/>
    <w:uiPriority w:val="22"/>
    <w:qFormat/>
    <w:rsid w:val="00F354AD"/>
    <w:rPr>
      <w:b/>
      <w:bCs/>
    </w:rPr>
  </w:style>
  <w:style w:type="paragraph" w:styleId="NormalWeb">
    <w:name w:val="Normal (Web)"/>
    <w:basedOn w:val="Normal"/>
    <w:uiPriority w:val="99"/>
    <w:unhideWhenUsed/>
    <w:rsid w:val="00F354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">
    <w:name w:val="Title"/>
    <w:basedOn w:val="Normal"/>
    <w:next w:val="Normal"/>
    <w:link w:val="TtuloChar"/>
    <w:uiPriority w:val="10"/>
    <w:qFormat/>
    <w:rsid w:val="007E1AE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E1AE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0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3560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3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14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242813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88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19255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9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43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48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142264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45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stockphoto.com/br/vetor/terra-verde-dia-mundial-do-meio-ambiente-conceito-de-salvar-o-planeta-vetor-gm1206704257-348124828" TargetMode="Externa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www.portal-energia.com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https://encrypted-tbn0.gstatic.com/images?q=tbn:ANd9GcQuVk7tBBfHCM0BEVBiAbcT9B8gTMv9VG6BeQ&amp;usqp=CAU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vecteezy.com/free-vector/renewable-energy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701</TotalTime>
  <Pages>1</Pages>
  <Words>1140</Words>
  <Characters>6158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FERNANDES TOLOTTO</dc:creator>
  <cp:keywords/>
  <dc:description/>
  <cp:lastModifiedBy>LUCAS FERNANDES TOLOTTO</cp:lastModifiedBy>
  <cp:revision>5</cp:revision>
  <dcterms:created xsi:type="dcterms:W3CDTF">2022-03-02T17:57:00Z</dcterms:created>
  <dcterms:modified xsi:type="dcterms:W3CDTF">2022-03-20T03:06:00Z</dcterms:modified>
</cp:coreProperties>
</file>